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13CD" w14:textId="77777777" w:rsidR="00065313" w:rsidRDefault="00065313" w:rsidP="00065313">
      <w:pPr>
        <w:rPr>
          <w:b/>
          <w:bCs/>
        </w:rPr>
      </w:pPr>
    </w:p>
    <w:p w14:paraId="3F6CEA04" w14:textId="77777777" w:rsidR="00065313" w:rsidRDefault="00065313" w:rsidP="00065313">
      <w:pPr>
        <w:rPr>
          <w:b/>
          <w:bCs/>
        </w:rPr>
      </w:pPr>
    </w:p>
    <w:p w14:paraId="7EFC54C7" w14:textId="40E414AB" w:rsidR="00065313" w:rsidRPr="00B417F6" w:rsidRDefault="00065313" w:rsidP="00065313">
      <w:pPr>
        <w:rPr>
          <w:b/>
          <w:bCs/>
          <w:sz w:val="24"/>
          <w:szCs w:val="24"/>
          <w:lang w:val="nl-NL"/>
        </w:rPr>
      </w:pPr>
      <w:r w:rsidRPr="00B417F6">
        <w:rPr>
          <w:b/>
          <w:bCs/>
          <w:sz w:val="24"/>
          <w:szCs w:val="24"/>
          <w:lang w:val="nl-NL"/>
        </w:rPr>
        <w:t>Geberit AquaClean Sela in elegant mat</w:t>
      </w:r>
      <w:r w:rsidR="00B417F6" w:rsidRPr="00B417F6">
        <w:rPr>
          <w:b/>
          <w:bCs/>
          <w:sz w:val="24"/>
          <w:szCs w:val="24"/>
          <w:lang w:val="nl-NL"/>
        </w:rPr>
        <w:t xml:space="preserve"> </w:t>
      </w:r>
      <w:r w:rsidRPr="00B417F6">
        <w:rPr>
          <w:b/>
          <w:bCs/>
          <w:sz w:val="24"/>
          <w:szCs w:val="24"/>
          <w:lang w:val="nl-NL"/>
        </w:rPr>
        <w:t>wit</w:t>
      </w:r>
    </w:p>
    <w:p w14:paraId="4351A404" w14:textId="76E3BDB1" w:rsidR="00065313" w:rsidRPr="00065313" w:rsidRDefault="00BD308B" w:rsidP="00065313">
      <w:pPr>
        <w:rPr>
          <w:b/>
          <w:bCs/>
          <w:szCs w:val="20"/>
          <w:lang w:val="nl-NL"/>
        </w:rPr>
      </w:pPr>
      <w:r>
        <w:rPr>
          <w:noProof/>
        </w:rPr>
        <w:drawing>
          <wp:anchor distT="0" distB="0" distL="114300" distR="114300" simplePos="0" relativeHeight="251658240" behindDoc="0" locked="0" layoutInCell="1" allowOverlap="1" wp14:anchorId="184F979C" wp14:editId="534F6B77">
            <wp:simplePos x="0" y="0"/>
            <wp:positionH relativeFrom="column">
              <wp:posOffset>-3175</wp:posOffset>
            </wp:positionH>
            <wp:positionV relativeFrom="paragraph">
              <wp:posOffset>1372235</wp:posOffset>
            </wp:positionV>
            <wp:extent cx="5530850" cy="4363720"/>
            <wp:effectExtent l="0" t="0" r="635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30850" cy="436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313" w:rsidRPr="00065313">
        <w:rPr>
          <w:b/>
          <w:bCs/>
          <w:szCs w:val="20"/>
          <w:lang w:val="nl-NL"/>
        </w:rPr>
        <w:t>Nieuwegein, april 2023 – Fans van mat</w:t>
      </w:r>
      <w:r w:rsidR="00B417F6">
        <w:rPr>
          <w:b/>
          <w:bCs/>
          <w:szCs w:val="20"/>
          <w:lang w:val="nl-NL"/>
        </w:rPr>
        <w:t xml:space="preserve"> </w:t>
      </w:r>
      <w:r w:rsidR="00065313" w:rsidRPr="00065313">
        <w:rPr>
          <w:b/>
          <w:bCs/>
          <w:szCs w:val="20"/>
          <w:lang w:val="nl-NL"/>
        </w:rPr>
        <w:t>wit opgelet: de Geberit douchewc AquaClean Sela is vanaf nu ook verkrijgbaar in mat witte uitvoering. De afgelopen twee jaar heeft de stijlvolle wit matte kleur een grote vlucht genomen in badkamers over de hele wereld. Wit matte keramische oppervlakken geven de badkamer een luxe, hoogwaardige uitstraling. Vanaf nu is de Geberit AquaClean Sela douchewc ook verkrijgbaar in een trendy mat witte uitvoering. Zowel het keramiek als de deksel en wc-zitting zijn in het mat</w:t>
      </w:r>
      <w:r w:rsidR="00B417F6">
        <w:rPr>
          <w:b/>
          <w:bCs/>
          <w:szCs w:val="20"/>
          <w:lang w:val="nl-NL"/>
        </w:rPr>
        <w:t xml:space="preserve"> </w:t>
      </w:r>
      <w:r w:rsidR="00065313" w:rsidRPr="00065313">
        <w:rPr>
          <w:b/>
          <w:bCs/>
          <w:szCs w:val="20"/>
          <w:lang w:val="nl-NL"/>
        </w:rPr>
        <w:t xml:space="preserve">wit uitgevoerd. </w:t>
      </w:r>
    </w:p>
    <w:p w14:paraId="75A849A3" w14:textId="19F11F8C" w:rsidR="00BD308B" w:rsidRPr="00BD308B" w:rsidRDefault="00065313" w:rsidP="00BD308B">
      <w:pPr>
        <w:pStyle w:val="Duidelijkcitaat"/>
        <w:ind w:left="0"/>
        <w:rPr>
          <w:lang w:val="nl-NL"/>
        </w:rPr>
      </w:pPr>
      <w:r w:rsidRPr="00065313">
        <w:rPr>
          <w:lang w:val="nl-NL"/>
        </w:rPr>
        <w:t>De nieuwe Geberit AquaClean Sela douchewc in mat</w:t>
      </w:r>
      <w:r w:rsidR="00B417F6">
        <w:rPr>
          <w:lang w:val="nl-NL"/>
        </w:rPr>
        <w:t xml:space="preserve"> </w:t>
      </w:r>
      <w:r w:rsidRPr="00065313">
        <w:rPr>
          <w:lang w:val="nl-NL"/>
        </w:rPr>
        <w:t xml:space="preserve">wit voldoet aan alle </w:t>
      </w:r>
      <w:r>
        <w:rPr>
          <w:lang w:val="nl-NL"/>
        </w:rPr>
        <w:t>eisen als het gaat om badkamerdesign.</w:t>
      </w:r>
    </w:p>
    <w:p w14:paraId="1D77A982" w14:textId="3958B60B" w:rsidR="00BD308B" w:rsidRDefault="00065313" w:rsidP="00065313">
      <w:pPr>
        <w:rPr>
          <w:szCs w:val="20"/>
          <w:lang w:val="nl-NL"/>
        </w:rPr>
      </w:pPr>
      <w:r w:rsidRPr="00065313">
        <w:rPr>
          <w:szCs w:val="20"/>
          <w:lang w:val="nl-NL"/>
        </w:rPr>
        <w:t>De elegante nieuwe matte optie voor douchewc's vormt een aanvulling op het bestaande assortiment mat</w:t>
      </w:r>
      <w:r w:rsidR="00B417F6">
        <w:rPr>
          <w:szCs w:val="20"/>
          <w:lang w:val="nl-NL"/>
        </w:rPr>
        <w:t xml:space="preserve"> </w:t>
      </w:r>
      <w:r w:rsidRPr="00065313">
        <w:rPr>
          <w:szCs w:val="20"/>
          <w:lang w:val="nl-NL"/>
        </w:rPr>
        <w:t xml:space="preserve">wit keramiek van Geberit en kan perfect met elkaar worden gecombineerd in uiteenlopende badkamerontwerpen. Volgens </w:t>
      </w:r>
      <w:r w:rsidR="00B417F6">
        <w:rPr>
          <w:szCs w:val="20"/>
          <w:lang w:val="nl-NL"/>
        </w:rPr>
        <w:t>Geberit</w:t>
      </w:r>
      <w:r w:rsidRPr="00065313">
        <w:rPr>
          <w:szCs w:val="20"/>
          <w:lang w:val="nl-NL"/>
        </w:rPr>
        <w:t xml:space="preserve"> is alles in het matte Geberit</w:t>
      </w:r>
      <w:r w:rsidR="00B417F6">
        <w:rPr>
          <w:szCs w:val="20"/>
          <w:lang w:val="nl-NL"/>
        </w:rPr>
        <w:t xml:space="preserve"> </w:t>
      </w:r>
      <w:r w:rsidRPr="00065313">
        <w:rPr>
          <w:szCs w:val="20"/>
          <w:lang w:val="nl-NL"/>
        </w:rPr>
        <w:t xml:space="preserve">portfolio ontworpen om in totale harmonie met elkaar samen te werken: </w:t>
      </w:r>
      <w:r w:rsidRPr="00065313">
        <w:rPr>
          <w:i/>
          <w:iCs/>
          <w:szCs w:val="20"/>
          <w:lang w:val="nl-NL"/>
        </w:rPr>
        <w:t>"Dit geldt voor de diverse wastafels – van fontein tot opzetwastafel -, wc's, bidets en nu ook de AquaClean Sela. Het scala aan combinatiemogelijkheden is enorm, met een hele reeks wit mat keramiek in de Geberit ONE- en iCon-series.”</w:t>
      </w:r>
    </w:p>
    <w:p w14:paraId="5FCA0CC2" w14:textId="69975D11" w:rsidR="00065313" w:rsidRPr="00BD308B" w:rsidRDefault="00065313" w:rsidP="00065313">
      <w:pPr>
        <w:rPr>
          <w:szCs w:val="20"/>
          <w:lang w:val="nl-NL"/>
        </w:rPr>
      </w:pPr>
      <w:r w:rsidRPr="00065313">
        <w:rPr>
          <w:b/>
          <w:bCs/>
          <w:szCs w:val="20"/>
          <w:lang w:val="nl-NL"/>
        </w:rPr>
        <w:t>Speciaal keramisch glazuur en aangepaste wc-zitting</w:t>
      </w:r>
      <w:r>
        <w:rPr>
          <w:b/>
          <w:bCs/>
          <w:szCs w:val="20"/>
          <w:lang w:val="nl-NL"/>
        </w:rPr>
        <w:br/>
      </w:r>
      <w:r w:rsidRPr="00065313">
        <w:rPr>
          <w:szCs w:val="20"/>
          <w:lang w:val="nl-NL"/>
        </w:rPr>
        <w:t xml:space="preserve">De matte afwerking van </w:t>
      </w:r>
      <w:proofErr w:type="gramStart"/>
      <w:r w:rsidRPr="00065313">
        <w:rPr>
          <w:szCs w:val="20"/>
          <w:lang w:val="nl-NL"/>
        </w:rPr>
        <w:t>het keramiek</w:t>
      </w:r>
      <w:proofErr w:type="gramEnd"/>
      <w:r w:rsidRPr="00065313">
        <w:rPr>
          <w:szCs w:val="20"/>
          <w:lang w:val="nl-NL"/>
        </w:rPr>
        <w:t xml:space="preserve"> ontstaat door een speciaal glazuur. Maar niet alleen het glazuur is </w:t>
      </w:r>
      <w:r w:rsidRPr="00065313">
        <w:rPr>
          <w:szCs w:val="20"/>
          <w:lang w:val="nl-NL"/>
        </w:rPr>
        <w:lastRenderedPageBreak/>
        <w:t xml:space="preserve">anders, de ontwikkelaars hebben ook de zitting aangepast aan deze trendy matte afwerking. </w:t>
      </w:r>
      <w:r w:rsidRPr="00065313">
        <w:rPr>
          <w:i/>
          <w:iCs/>
          <w:szCs w:val="20"/>
          <w:lang w:val="nl-NL"/>
        </w:rPr>
        <w:t xml:space="preserve">"Omdat de wc-zitting en </w:t>
      </w:r>
      <w:r w:rsidRPr="00B417F6">
        <w:rPr>
          <w:i/>
          <w:iCs/>
          <w:szCs w:val="20"/>
          <w:lang w:val="nl-NL"/>
        </w:rPr>
        <w:t>de deksel van een ander materiaal zijn gemaakt dan het wc-keramiek, reflecteren ze het licht anders",</w:t>
      </w:r>
      <w:r w:rsidRPr="00B417F6">
        <w:rPr>
          <w:szCs w:val="20"/>
          <w:lang w:val="nl-NL"/>
        </w:rPr>
        <w:t xml:space="preserve"> </w:t>
      </w:r>
      <w:r w:rsidR="00B417F6">
        <w:rPr>
          <w:szCs w:val="20"/>
          <w:lang w:val="nl-NL"/>
        </w:rPr>
        <w:t>aldus</w:t>
      </w:r>
      <w:r w:rsidRPr="00B417F6">
        <w:rPr>
          <w:szCs w:val="20"/>
          <w:lang w:val="nl-NL"/>
        </w:rPr>
        <w:t xml:space="preserve"> </w:t>
      </w:r>
      <w:r w:rsidR="00B417F6" w:rsidRPr="00B417F6">
        <w:rPr>
          <w:szCs w:val="20"/>
          <w:lang w:val="nl-NL"/>
        </w:rPr>
        <w:t>Geberit</w:t>
      </w:r>
      <w:r w:rsidRPr="00B417F6">
        <w:rPr>
          <w:szCs w:val="20"/>
          <w:lang w:val="nl-NL"/>
        </w:rPr>
        <w:t xml:space="preserve">. </w:t>
      </w:r>
      <w:r w:rsidR="00B417F6" w:rsidRPr="00B417F6">
        <w:rPr>
          <w:color w:val="000000"/>
          <w:szCs w:val="20"/>
          <w:lang w:val="nl-NL" w:bidi="ar-SA"/>
        </w:rPr>
        <w:t>Geberit heeft de kleur van het keramiek en de matgelakte wc-zitting en -deksel nauwkeurig op elkaar afgestemd.</w:t>
      </w:r>
      <w:r w:rsidR="00B417F6">
        <w:rPr>
          <w:color w:val="000000"/>
          <w:szCs w:val="20"/>
          <w:lang w:val="nl-NL" w:bidi="ar-SA"/>
        </w:rPr>
        <w:t xml:space="preserve"> </w:t>
      </w:r>
      <w:r w:rsidR="00B417F6">
        <w:rPr>
          <w:szCs w:val="20"/>
          <w:lang w:val="nl-NL"/>
        </w:rPr>
        <w:t>U</w:t>
      </w:r>
      <w:r w:rsidRPr="00B417F6">
        <w:rPr>
          <w:szCs w:val="20"/>
          <w:lang w:val="nl-NL"/>
        </w:rPr>
        <w:t>itgebreide tests zorgden er</w:t>
      </w:r>
      <w:r w:rsidR="00B417F6">
        <w:rPr>
          <w:szCs w:val="20"/>
          <w:lang w:val="nl-NL"/>
        </w:rPr>
        <w:t xml:space="preserve"> vervolgens </w:t>
      </w:r>
      <w:r w:rsidRPr="00065313">
        <w:rPr>
          <w:szCs w:val="20"/>
          <w:lang w:val="nl-NL"/>
        </w:rPr>
        <w:t>voor dat de oppervlakken robuust genoeg zijn om vlekken en krassen te weerstaan.</w:t>
      </w:r>
    </w:p>
    <w:p w14:paraId="0B086CFE" w14:textId="6EDA4EEF" w:rsidR="00065313" w:rsidRPr="00065313" w:rsidRDefault="00065313" w:rsidP="00065313">
      <w:pPr>
        <w:rPr>
          <w:szCs w:val="20"/>
          <w:lang w:val="nl-NL"/>
        </w:rPr>
      </w:pPr>
      <w:r w:rsidRPr="00065313">
        <w:rPr>
          <w:szCs w:val="20"/>
          <w:lang w:val="nl-NL"/>
        </w:rPr>
        <w:t>Met deze nieuwste productinnovatie is Geberit AquaClean Sela nu verkrijgbaar in drie verschillende uitvoeringen: wit hoogglans met een afdekking in chroom of wit en vanaf 1 april 2023 in het mat</w:t>
      </w:r>
      <w:r w:rsidR="00B417F6">
        <w:rPr>
          <w:szCs w:val="20"/>
          <w:lang w:val="nl-NL"/>
        </w:rPr>
        <w:t xml:space="preserve"> </w:t>
      </w:r>
      <w:r w:rsidRPr="00065313">
        <w:rPr>
          <w:szCs w:val="20"/>
          <w:lang w:val="nl-NL"/>
        </w:rPr>
        <w:t>wit.</w:t>
      </w:r>
    </w:p>
    <w:p w14:paraId="7B5B8295" w14:textId="4153D6F9" w:rsidR="00675962" w:rsidRDefault="00F654B3" w:rsidP="00065313">
      <w:pPr>
        <w:pBdr>
          <w:bottom w:val="single" w:sz="12" w:space="1" w:color="auto"/>
        </w:pBdr>
        <w:rPr>
          <w:color w:val="1F497D" w:themeColor="text2"/>
          <w:lang w:val="nl-NL"/>
        </w:rPr>
      </w:pPr>
      <w:hyperlink r:id="rId12" w:history="1">
        <w:r w:rsidRPr="00370BFF">
          <w:rPr>
            <w:rStyle w:val="Hyperlink"/>
            <w:lang w:val="nl-NL"/>
          </w:rPr>
          <w:t>www.geberit-aqu</w:t>
        </w:r>
        <w:r w:rsidRPr="00370BFF">
          <w:rPr>
            <w:rStyle w:val="Hyperlink"/>
            <w:lang w:val="nl-NL"/>
          </w:rPr>
          <w:t>a</w:t>
        </w:r>
        <w:r w:rsidRPr="00370BFF">
          <w:rPr>
            <w:rStyle w:val="Hyperlink"/>
            <w:lang w:val="nl-NL"/>
          </w:rPr>
          <w:t>clean.nl/sela</w:t>
        </w:r>
      </w:hyperlink>
    </w:p>
    <w:p w14:paraId="20B67513" w14:textId="77777777" w:rsidR="00F654B3" w:rsidRPr="00F654B3" w:rsidRDefault="00F654B3" w:rsidP="00065313">
      <w:pPr>
        <w:pBdr>
          <w:bottom w:val="single" w:sz="12" w:space="1" w:color="auto"/>
        </w:pBdr>
        <w:rPr>
          <w:rStyle w:val="Hyperlink"/>
          <w:szCs w:val="20"/>
          <w:lang w:val="nl-NL"/>
        </w:rPr>
      </w:pPr>
    </w:p>
    <w:p w14:paraId="5473E3B8" w14:textId="77777777" w:rsidR="00675962" w:rsidRPr="00853092" w:rsidRDefault="00675962" w:rsidP="00675962">
      <w:pPr>
        <w:rPr>
          <w:szCs w:val="20"/>
          <w:lang w:val="nl-NL"/>
        </w:rPr>
      </w:pPr>
      <w:r w:rsidRPr="00853092">
        <w:rPr>
          <w:b/>
          <w:szCs w:val="20"/>
          <w:lang w:val="nl-NL"/>
        </w:rPr>
        <w:t>Noot voor de redactie:</w:t>
      </w:r>
      <w:r w:rsidRPr="00853092">
        <w:rPr>
          <w:b/>
          <w:szCs w:val="20"/>
          <w:lang w:val="nl-NL"/>
        </w:rPr>
        <w:br/>
      </w:r>
      <w:r w:rsidRPr="00853092">
        <w:rPr>
          <w:szCs w:val="20"/>
          <w:lang w:val="nl-NL"/>
        </w:rPr>
        <w:t>Voor vragen, informatie, beelden en brochures kunt u contact opnemen met:</w:t>
      </w:r>
      <w:r w:rsidRPr="00853092">
        <w:rPr>
          <w:b/>
          <w:szCs w:val="20"/>
          <w:lang w:val="nl-NL"/>
        </w:rPr>
        <w:t xml:space="preserve"> </w:t>
      </w:r>
      <w:r w:rsidRPr="00853092">
        <w:rPr>
          <w:szCs w:val="20"/>
          <w:lang w:val="nl-NL"/>
        </w:rPr>
        <w:t xml:space="preserve">MIES PR, </w:t>
      </w:r>
      <w:r w:rsidRPr="00853092">
        <w:rPr>
          <w:szCs w:val="20"/>
          <w:lang w:val="nl-NL"/>
        </w:rPr>
        <w:br/>
        <w:t xml:space="preserve">Michelle de Ruiter, </w:t>
      </w:r>
      <w:hyperlink r:id="rId13" w:history="1">
        <w:r w:rsidRPr="00853092">
          <w:rPr>
            <w:rStyle w:val="Hyperlink"/>
            <w:szCs w:val="20"/>
            <w:lang w:val="nl-NL"/>
          </w:rPr>
          <w:t>Michelle@miespr.nl</w:t>
        </w:r>
      </w:hyperlink>
      <w:r w:rsidRPr="00853092">
        <w:rPr>
          <w:szCs w:val="20"/>
          <w:lang w:val="nl-NL"/>
        </w:rPr>
        <w:t xml:space="preserve"> of tel: +31 6 45740465.</w:t>
      </w:r>
    </w:p>
    <w:p w14:paraId="7CF3DB4A" w14:textId="757016A8" w:rsidR="00675962" w:rsidRDefault="00675962" w:rsidP="00675962">
      <w:pPr>
        <w:rPr>
          <w:szCs w:val="20"/>
          <w:lang w:val="nl-NL"/>
        </w:rPr>
      </w:pPr>
      <w:r w:rsidRPr="00853092">
        <w:rPr>
          <w:b/>
          <w:bCs/>
          <w:szCs w:val="20"/>
          <w:lang w:val="nl-NL"/>
        </w:rPr>
        <w:t>Downloadlink tekst en beelden:</w:t>
      </w:r>
      <w:r w:rsidRPr="00853092">
        <w:rPr>
          <w:szCs w:val="20"/>
          <w:lang w:val="nl-NL"/>
        </w:rPr>
        <w:br/>
      </w:r>
      <w:hyperlink r:id="rId14" w:history="1">
        <w:r w:rsidR="00414DC0" w:rsidRPr="00370BFF">
          <w:rPr>
            <w:rStyle w:val="Hyperlink"/>
            <w:szCs w:val="20"/>
            <w:lang w:val="nl-NL"/>
          </w:rPr>
          <w:t>https://www.miespr.nl/geberit-download-geberit-aquaclean-sela-in-elegant-mat-wit/</w:t>
        </w:r>
      </w:hyperlink>
    </w:p>
    <w:p w14:paraId="323090BB" w14:textId="77777777" w:rsidR="00675962" w:rsidRPr="00853092" w:rsidRDefault="00675962" w:rsidP="00675962">
      <w:pPr>
        <w:rPr>
          <w:lang w:val="nl-NL"/>
        </w:rPr>
      </w:pPr>
      <w:r w:rsidRPr="00853092">
        <w:rPr>
          <w:b/>
          <w:bCs/>
          <w:sz w:val="16"/>
          <w:szCs w:val="16"/>
          <w:lang w:val="nl-NL"/>
        </w:rPr>
        <w:t>Over Geberit</w:t>
      </w:r>
      <w:r w:rsidRPr="00853092">
        <w:rPr>
          <w:lang w:val="nl-NL"/>
        </w:rPr>
        <w:br/>
      </w:r>
      <w:r w:rsidRPr="00853092">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853092">
        <w:rPr>
          <w:sz w:val="16"/>
          <w:szCs w:val="16"/>
          <w:lang w:val="nl-NL"/>
        </w:rPr>
        <w:t>Rapperswil</w:t>
      </w:r>
      <w:proofErr w:type="spellEnd"/>
      <w:r w:rsidRPr="00853092">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0C2D30AD" w14:textId="77777777" w:rsidR="00675962" w:rsidRPr="00675962" w:rsidRDefault="00675962" w:rsidP="00675962">
      <w:pPr>
        <w:tabs>
          <w:tab w:val="left" w:pos="2528"/>
        </w:tabs>
        <w:spacing w:line="380" w:lineRule="exact"/>
        <w:rPr>
          <w:lang w:val="nl-NL"/>
        </w:rPr>
      </w:pPr>
    </w:p>
    <w:p w14:paraId="1B66DE89" w14:textId="77777777" w:rsidR="00675962" w:rsidRPr="00675962" w:rsidRDefault="00675962" w:rsidP="00065313">
      <w:pPr>
        <w:rPr>
          <w:rStyle w:val="Hyperlink"/>
          <w:color w:val="auto"/>
          <w:szCs w:val="20"/>
          <w:u w:val="none"/>
          <w:lang w:val="nl-NL"/>
        </w:rPr>
      </w:pPr>
    </w:p>
    <w:p w14:paraId="7B0D789C" w14:textId="77777777" w:rsidR="00065313" w:rsidRPr="00675962" w:rsidRDefault="00065313" w:rsidP="00065313">
      <w:pPr>
        <w:rPr>
          <w:lang w:val="nl-NL"/>
        </w:rPr>
      </w:pPr>
    </w:p>
    <w:p w14:paraId="636741B6" w14:textId="4C6A57A6" w:rsidR="00516F8D" w:rsidRPr="00B6466E" w:rsidRDefault="00516F8D" w:rsidP="00065313">
      <w:pPr>
        <w:rPr>
          <w:b/>
          <w:lang w:val="de-CH"/>
        </w:rPr>
      </w:pPr>
    </w:p>
    <w:sectPr w:rsidR="00516F8D" w:rsidRPr="00B6466E" w:rsidSect="00EF3B8C">
      <w:headerReference w:type="default" r:id="rId15"/>
      <w:footerReference w:type="default" r:id="rId16"/>
      <w:headerReference w:type="first" r:id="rId17"/>
      <w:type w:val="continuous"/>
      <w:pgSz w:w="11906" w:h="16838" w:code="9"/>
      <w:pgMar w:top="560" w:right="99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C55C" w14:textId="77777777" w:rsidR="00F364C8" w:rsidRDefault="00F364C8" w:rsidP="00C0638B">
      <w:r>
        <w:separator/>
      </w:r>
    </w:p>
  </w:endnote>
  <w:endnote w:type="continuationSeparator" w:id="0">
    <w:p w14:paraId="0EE5797E" w14:textId="77777777" w:rsidR="00F364C8" w:rsidRDefault="00F364C8"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5ECA" w14:textId="09370583" w:rsidR="00D0714C" w:rsidRDefault="00D0714C" w:rsidP="00C0638B">
    <w:pPr>
      <w:pStyle w:val="Voettekst"/>
    </w:pPr>
    <w:r>
      <w:rPr>
        <w:snapToGrid w:val="0"/>
      </w:rPr>
      <w:fldChar w:fldCharType="begin"/>
    </w:r>
    <w:r>
      <w:rPr>
        <w:snapToGrid w:val="0"/>
      </w:rPr>
      <w:instrText xml:space="preserve"> PAGE </w:instrText>
    </w:r>
    <w:r>
      <w:rPr>
        <w:snapToGrid w:val="0"/>
      </w:rPr>
      <w:fldChar w:fldCharType="separate"/>
    </w:r>
    <w:r w:rsidR="000B3207">
      <w:rPr>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1B72" w14:textId="77777777" w:rsidR="00F364C8" w:rsidRDefault="00F364C8" w:rsidP="00C0638B">
      <w:r>
        <w:separator/>
      </w:r>
    </w:p>
  </w:footnote>
  <w:footnote w:type="continuationSeparator" w:id="0">
    <w:p w14:paraId="6E35CD35" w14:textId="77777777" w:rsidR="00F364C8" w:rsidRDefault="00F364C8"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2AC" w14:textId="55042734" w:rsidR="00D0714C" w:rsidRDefault="00065313" w:rsidP="00C0638B">
    <w:pPr>
      <w:pStyle w:val="Koptekst"/>
    </w:pPr>
    <w:r>
      <w:t>PERSBERICHT</w:t>
    </w:r>
  </w:p>
  <w:p w14:paraId="7BCB9EF6" w14:textId="77777777" w:rsidR="00D0714C" w:rsidRDefault="00D0714C" w:rsidP="00C0638B">
    <w:pPr>
      <w:pStyle w:val="Koptekst"/>
    </w:pPr>
  </w:p>
  <w:p w14:paraId="4D9E3495" w14:textId="77777777" w:rsidR="00D0714C" w:rsidRDefault="00D0714C" w:rsidP="00C0638B">
    <w:pPr>
      <w:pStyle w:val="Koptekst"/>
    </w:pPr>
  </w:p>
  <w:p w14:paraId="495423A7"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4D3F" w14:textId="78C56DFF" w:rsidR="00D0714C" w:rsidRDefault="00D0714C" w:rsidP="00C0638B">
    <w:pPr>
      <w:pStyle w:val="Koptekst"/>
    </w:pPr>
    <w:r>
      <w:rPr>
        <w:noProof/>
      </w:rPr>
      <w:drawing>
        <wp:anchor distT="0" distB="0" distL="114300" distR="114300" simplePos="0" relativeHeight="251658240" behindDoc="0" locked="0" layoutInCell="1" allowOverlap="1" wp14:anchorId="241B027F" wp14:editId="3B3B79E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w:t>
    </w:r>
    <w:r w:rsidR="00065313">
      <w:t>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3977470">
    <w:abstractNumId w:val="0"/>
  </w:num>
  <w:num w:numId="2" w16cid:durableId="1528563460">
    <w:abstractNumId w:val="4"/>
  </w:num>
  <w:num w:numId="3" w16cid:durableId="2017226602">
    <w:abstractNumId w:val="3"/>
  </w:num>
  <w:num w:numId="4" w16cid:durableId="1697852844">
    <w:abstractNumId w:val="1"/>
  </w:num>
  <w:num w:numId="5" w16cid:durableId="25922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13DBF"/>
    <w:rsid w:val="00020550"/>
    <w:rsid w:val="0002060B"/>
    <w:rsid w:val="00027685"/>
    <w:rsid w:val="00031FB8"/>
    <w:rsid w:val="000435CF"/>
    <w:rsid w:val="00043718"/>
    <w:rsid w:val="00045C33"/>
    <w:rsid w:val="00050FD6"/>
    <w:rsid w:val="00055A5C"/>
    <w:rsid w:val="00063A9A"/>
    <w:rsid w:val="000641EF"/>
    <w:rsid w:val="00065313"/>
    <w:rsid w:val="00073E45"/>
    <w:rsid w:val="00082D05"/>
    <w:rsid w:val="00086CE1"/>
    <w:rsid w:val="00091D37"/>
    <w:rsid w:val="000935B1"/>
    <w:rsid w:val="000956FE"/>
    <w:rsid w:val="00097382"/>
    <w:rsid w:val="000A20E7"/>
    <w:rsid w:val="000B2C60"/>
    <w:rsid w:val="000B3207"/>
    <w:rsid w:val="000C2D3C"/>
    <w:rsid w:val="000D05DB"/>
    <w:rsid w:val="000D1568"/>
    <w:rsid w:val="000D5AA7"/>
    <w:rsid w:val="000F424B"/>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4403"/>
    <w:rsid w:val="00206F79"/>
    <w:rsid w:val="00210B8D"/>
    <w:rsid w:val="0021427B"/>
    <w:rsid w:val="002176F2"/>
    <w:rsid w:val="0022184A"/>
    <w:rsid w:val="002359FE"/>
    <w:rsid w:val="002403F9"/>
    <w:rsid w:val="00243DCB"/>
    <w:rsid w:val="00244058"/>
    <w:rsid w:val="002459B9"/>
    <w:rsid w:val="00253F3A"/>
    <w:rsid w:val="0027254F"/>
    <w:rsid w:val="00274BB0"/>
    <w:rsid w:val="0027782E"/>
    <w:rsid w:val="00280BD5"/>
    <w:rsid w:val="002A683D"/>
    <w:rsid w:val="002A68E4"/>
    <w:rsid w:val="002B4364"/>
    <w:rsid w:val="002D0013"/>
    <w:rsid w:val="002D429A"/>
    <w:rsid w:val="002D5E34"/>
    <w:rsid w:val="002E0546"/>
    <w:rsid w:val="002E3024"/>
    <w:rsid w:val="002F0541"/>
    <w:rsid w:val="002F2F6F"/>
    <w:rsid w:val="002F4E16"/>
    <w:rsid w:val="00305C12"/>
    <w:rsid w:val="00311832"/>
    <w:rsid w:val="00312137"/>
    <w:rsid w:val="003240E8"/>
    <w:rsid w:val="00331EDA"/>
    <w:rsid w:val="00334C49"/>
    <w:rsid w:val="00355F46"/>
    <w:rsid w:val="0035692E"/>
    <w:rsid w:val="003577D1"/>
    <w:rsid w:val="00363123"/>
    <w:rsid w:val="003756C7"/>
    <w:rsid w:val="00382A2A"/>
    <w:rsid w:val="00385BE2"/>
    <w:rsid w:val="00393BB7"/>
    <w:rsid w:val="00393EDE"/>
    <w:rsid w:val="003A2704"/>
    <w:rsid w:val="003A64E9"/>
    <w:rsid w:val="003B2D27"/>
    <w:rsid w:val="003B6870"/>
    <w:rsid w:val="003F0AD5"/>
    <w:rsid w:val="003F59D3"/>
    <w:rsid w:val="003F6EF9"/>
    <w:rsid w:val="00400327"/>
    <w:rsid w:val="00407B01"/>
    <w:rsid w:val="00414DC0"/>
    <w:rsid w:val="00416BD0"/>
    <w:rsid w:val="00420843"/>
    <w:rsid w:val="00424140"/>
    <w:rsid w:val="00430B22"/>
    <w:rsid w:val="00431757"/>
    <w:rsid w:val="0043437E"/>
    <w:rsid w:val="00444EA2"/>
    <w:rsid w:val="00446FCC"/>
    <w:rsid w:val="00451F79"/>
    <w:rsid w:val="00453392"/>
    <w:rsid w:val="0045394F"/>
    <w:rsid w:val="004617DC"/>
    <w:rsid w:val="004677B1"/>
    <w:rsid w:val="00484E8D"/>
    <w:rsid w:val="00487795"/>
    <w:rsid w:val="00491E6C"/>
    <w:rsid w:val="004A1544"/>
    <w:rsid w:val="004A3EA4"/>
    <w:rsid w:val="004B1C71"/>
    <w:rsid w:val="004C3FDA"/>
    <w:rsid w:val="004C79E0"/>
    <w:rsid w:val="004D2A4B"/>
    <w:rsid w:val="004E556C"/>
    <w:rsid w:val="004E7FBE"/>
    <w:rsid w:val="004F1000"/>
    <w:rsid w:val="004F42A2"/>
    <w:rsid w:val="004F6560"/>
    <w:rsid w:val="005010DD"/>
    <w:rsid w:val="005027B4"/>
    <w:rsid w:val="00513F52"/>
    <w:rsid w:val="00516F61"/>
    <w:rsid w:val="00516F8D"/>
    <w:rsid w:val="00523B70"/>
    <w:rsid w:val="00535ED5"/>
    <w:rsid w:val="00541056"/>
    <w:rsid w:val="00542DCA"/>
    <w:rsid w:val="00557F42"/>
    <w:rsid w:val="0057133B"/>
    <w:rsid w:val="00574A06"/>
    <w:rsid w:val="00574AF1"/>
    <w:rsid w:val="00586A64"/>
    <w:rsid w:val="005941FC"/>
    <w:rsid w:val="005A1D1A"/>
    <w:rsid w:val="005A25B8"/>
    <w:rsid w:val="005A44A2"/>
    <w:rsid w:val="005A5ABC"/>
    <w:rsid w:val="005B303F"/>
    <w:rsid w:val="005B3C27"/>
    <w:rsid w:val="005C3DA7"/>
    <w:rsid w:val="005C4290"/>
    <w:rsid w:val="005C65DB"/>
    <w:rsid w:val="005D026B"/>
    <w:rsid w:val="005D3EC5"/>
    <w:rsid w:val="005D53A3"/>
    <w:rsid w:val="005E24DA"/>
    <w:rsid w:val="005E7C1B"/>
    <w:rsid w:val="005F55C9"/>
    <w:rsid w:val="005F58DF"/>
    <w:rsid w:val="005F7208"/>
    <w:rsid w:val="00606EAF"/>
    <w:rsid w:val="00615A10"/>
    <w:rsid w:val="00621E5A"/>
    <w:rsid w:val="00630D22"/>
    <w:rsid w:val="00634009"/>
    <w:rsid w:val="00636E19"/>
    <w:rsid w:val="00643656"/>
    <w:rsid w:val="00657CC5"/>
    <w:rsid w:val="006606A9"/>
    <w:rsid w:val="00662F97"/>
    <w:rsid w:val="00675962"/>
    <w:rsid w:val="00685137"/>
    <w:rsid w:val="00691951"/>
    <w:rsid w:val="006B03E7"/>
    <w:rsid w:val="006B1A0B"/>
    <w:rsid w:val="006B1E30"/>
    <w:rsid w:val="006B6CAA"/>
    <w:rsid w:val="006C01CE"/>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63FAA"/>
    <w:rsid w:val="007829A5"/>
    <w:rsid w:val="00785B70"/>
    <w:rsid w:val="007A5376"/>
    <w:rsid w:val="007A5790"/>
    <w:rsid w:val="007B5AF9"/>
    <w:rsid w:val="007C484A"/>
    <w:rsid w:val="007C4859"/>
    <w:rsid w:val="007C5629"/>
    <w:rsid w:val="007D13A6"/>
    <w:rsid w:val="007E30EF"/>
    <w:rsid w:val="007E6A89"/>
    <w:rsid w:val="007F0291"/>
    <w:rsid w:val="007F066D"/>
    <w:rsid w:val="007F5990"/>
    <w:rsid w:val="007F5FF9"/>
    <w:rsid w:val="008023B0"/>
    <w:rsid w:val="008067C4"/>
    <w:rsid w:val="00810B3B"/>
    <w:rsid w:val="00813137"/>
    <w:rsid w:val="00816A67"/>
    <w:rsid w:val="008223D1"/>
    <w:rsid w:val="008258D6"/>
    <w:rsid w:val="0083151A"/>
    <w:rsid w:val="00837C5A"/>
    <w:rsid w:val="00837CCC"/>
    <w:rsid w:val="00840575"/>
    <w:rsid w:val="0084696F"/>
    <w:rsid w:val="00846BDB"/>
    <w:rsid w:val="0086297B"/>
    <w:rsid w:val="008703C2"/>
    <w:rsid w:val="00876A3D"/>
    <w:rsid w:val="00884BC2"/>
    <w:rsid w:val="00890E4A"/>
    <w:rsid w:val="00893F19"/>
    <w:rsid w:val="008A3455"/>
    <w:rsid w:val="008A72DE"/>
    <w:rsid w:val="008B15D6"/>
    <w:rsid w:val="008B560D"/>
    <w:rsid w:val="008B60A7"/>
    <w:rsid w:val="008B76DF"/>
    <w:rsid w:val="008C480D"/>
    <w:rsid w:val="008C5654"/>
    <w:rsid w:val="008C6E0C"/>
    <w:rsid w:val="008D25A6"/>
    <w:rsid w:val="008D2B5C"/>
    <w:rsid w:val="008D397A"/>
    <w:rsid w:val="008D4D89"/>
    <w:rsid w:val="008D592C"/>
    <w:rsid w:val="008D78BD"/>
    <w:rsid w:val="00911144"/>
    <w:rsid w:val="0091225A"/>
    <w:rsid w:val="00915B6D"/>
    <w:rsid w:val="009216CD"/>
    <w:rsid w:val="009475B3"/>
    <w:rsid w:val="00962DA2"/>
    <w:rsid w:val="009767DC"/>
    <w:rsid w:val="00977B90"/>
    <w:rsid w:val="00977FA5"/>
    <w:rsid w:val="00985A33"/>
    <w:rsid w:val="0098609C"/>
    <w:rsid w:val="009877B1"/>
    <w:rsid w:val="009A166F"/>
    <w:rsid w:val="009B0E0F"/>
    <w:rsid w:val="009B349B"/>
    <w:rsid w:val="009B3E92"/>
    <w:rsid w:val="009B7B7B"/>
    <w:rsid w:val="009C147F"/>
    <w:rsid w:val="009C66C5"/>
    <w:rsid w:val="009D2F1B"/>
    <w:rsid w:val="009E47D9"/>
    <w:rsid w:val="009E6D18"/>
    <w:rsid w:val="009E7114"/>
    <w:rsid w:val="009F6EC8"/>
    <w:rsid w:val="00A15926"/>
    <w:rsid w:val="00A20A8F"/>
    <w:rsid w:val="00A253C3"/>
    <w:rsid w:val="00A258F5"/>
    <w:rsid w:val="00A423A8"/>
    <w:rsid w:val="00A462CD"/>
    <w:rsid w:val="00A52F7C"/>
    <w:rsid w:val="00A553ED"/>
    <w:rsid w:val="00A61A93"/>
    <w:rsid w:val="00A708B8"/>
    <w:rsid w:val="00A71391"/>
    <w:rsid w:val="00A72F66"/>
    <w:rsid w:val="00A75C8D"/>
    <w:rsid w:val="00A8501E"/>
    <w:rsid w:val="00A869EB"/>
    <w:rsid w:val="00A969B2"/>
    <w:rsid w:val="00AA1FFB"/>
    <w:rsid w:val="00AA5B06"/>
    <w:rsid w:val="00AB0D2C"/>
    <w:rsid w:val="00AB7E1B"/>
    <w:rsid w:val="00AC17AD"/>
    <w:rsid w:val="00AD433E"/>
    <w:rsid w:val="00AE18A6"/>
    <w:rsid w:val="00AF005C"/>
    <w:rsid w:val="00AF03BD"/>
    <w:rsid w:val="00AF1A82"/>
    <w:rsid w:val="00AF4040"/>
    <w:rsid w:val="00B03573"/>
    <w:rsid w:val="00B053CA"/>
    <w:rsid w:val="00B06CF2"/>
    <w:rsid w:val="00B104F4"/>
    <w:rsid w:val="00B21131"/>
    <w:rsid w:val="00B403F1"/>
    <w:rsid w:val="00B406FE"/>
    <w:rsid w:val="00B417F6"/>
    <w:rsid w:val="00B44DCA"/>
    <w:rsid w:val="00B4524F"/>
    <w:rsid w:val="00B55916"/>
    <w:rsid w:val="00B6466E"/>
    <w:rsid w:val="00B655DD"/>
    <w:rsid w:val="00B7008A"/>
    <w:rsid w:val="00B72F9A"/>
    <w:rsid w:val="00B7341B"/>
    <w:rsid w:val="00B7560D"/>
    <w:rsid w:val="00B812AF"/>
    <w:rsid w:val="00B84557"/>
    <w:rsid w:val="00BC7CAE"/>
    <w:rsid w:val="00BD0BFA"/>
    <w:rsid w:val="00BD308B"/>
    <w:rsid w:val="00BD4958"/>
    <w:rsid w:val="00BD4983"/>
    <w:rsid w:val="00BD5DDC"/>
    <w:rsid w:val="00BE13B5"/>
    <w:rsid w:val="00BE20C5"/>
    <w:rsid w:val="00BE3C31"/>
    <w:rsid w:val="00BF647A"/>
    <w:rsid w:val="00C0638B"/>
    <w:rsid w:val="00C06FD3"/>
    <w:rsid w:val="00C201B7"/>
    <w:rsid w:val="00C24B92"/>
    <w:rsid w:val="00C24D76"/>
    <w:rsid w:val="00C26006"/>
    <w:rsid w:val="00C27C75"/>
    <w:rsid w:val="00C3027E"/>
    <w:rsid w:val="00C31E71"/>
    <w:rsid w:val="00C34B3C"/>
    <w:rsid w:val="00C37712"/>
    <w:rsid w:val="00C40E0A"/>
    <w:rsid w:val="00C54820"/>
    <w:rsid w:val="00C6015B"/>
    <w:rsid w:val="00C67628"/>
    <w:rsid w:val="00C717E8"/>
    <w:rsid w:val="00C71886"/>
    <w:rsid w:val="00C73DCF"/>
    <w:rsid w:val="00C755D9"/>
    <w:rsid w:val="00C77B88"/>
    <w:rsid w:val="00CA169F"/>
    <w:rsid w:val="00CB1A47"/>
    <w:rsid w:val="00CB3CDF"/>
    <w:rsid w:val="00CB5126"/>
    <w:rsid w:val="00CB5339"/>
    <w:rsid w:val="00CB6A2F"/>
    <w:rsid w:val="00CC1C38"/>
    <w:rsid w:val="00CC277B"/>
    <w:rsid w:val="00CC54DB"/>
    <w:rsid w:val="00CD37BB"/>
    <w:rsid w:val="00CE1DD0"/>
    <w:rsid w:val="00CF1C7D"/>
    <w:rsid w:val="00D0714C"/>
    <w:rsid w:val="00D17966"/>
    <w:rsid w:val="00D21BAD"/>
    <w:rsid w:val="00D53DFF"/>
    <w:rsid w:val="00D64997"/>
    <w:rsid w:val="00D731F4"/>
    <w:rsid w:val="00D74FCB"/>
    <w:rsid w:val="00D82246"/>
    <w:rsid w:val="00D853C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633B6"/>
    <w:rsid w:val="00E72297"/>
    <w:rsid w:val="00E72738"/>
    <w:rsid w:val="00E73A2B"/>
    <w:rsid w:val="00EA286E"/>
    <w:rsid w:val="00EA7369"/>
    <w:rsid w:val="00EB6AB3"/>
    <w:rsid w:val="00EC4AF2"/>
    <w:rsid w:val="00ED1878"/>
    <w:rsid w:val="00EF2C3A"/>
    <w:rsid w:val="00EF3556"/>
    <w:rsid w:val="00EF3B8C"/>
    <w:rsid w:val="00EF69A1"/>
    <w:rsid w:val="00F00335"/>
    <w:rsid w:val="00F02A16"/>
    <w:rsid w:val="00F11FB7"/>
    <w:rsid w:val="00F210F7"/>
    <w:rsid w:val="00F2249C"/>
    <w:rsid w:val="00F31C10"/>
    <w:rsid w:val="00F364C8"/>
    <w:rsid w:val="00F654B3"/>
    <w:rsid w:val="00F7365E"/>
    <w:rsid w:val="00F82F4D"/>
    <w:rsid w:val="00F839EA"/>
    <w:rsid w:val="00F84324"/>
    <w:rsid w:val="00F86DE1"/>
    <w:rsid w:val="00F87881"/>
    <w:rsid w:val="00F94023"/>
    <w:rsid w:val="00FA4373"/>
    <w:rsid w:val="00FA5897"/>
    <w:rsid w:val="00FB5D58"/>
    <w:rsid w:val="00FC3596"/>
    <w:rsid w:val="00FC73CB"/>
    <w:rsid w:val="00FC7463"/>
    <w:rsid w:val="00FC77F8"/>
    <w:rsid w:val="00FC7B84"/>
    <w:rsid w:val="00FD26CB"/>
    <w:rsid w:val="00FE152D"/>
    <w:rsid w:val="00FF0EF5"/>
    <w:rsid w:val="0B20CF57"/>
    <w:rsid w:val="11DAA7AF"/>
    <w:rsid w:val="30C20FD8"/>
    <w:rsid w:val="3EB1A41C"/>
    <w:rsid w:val="5F48C954"/>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961EA"/>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rPr>
      <w:lang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rPr>
      <w:lang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bidi="ar-SA"/>
    </w:rPr>
  </w:style>
  <w:style w:type="character" w:styleId="Onopgelostemelding">
    <w:name w:val="Unresolved Mention"/>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022">
      <w:bodyDiv w:val="1"/>
      <w:marLeft w:val="0"/>
      <w:marRight w:val="0"/>
      <w:marTop w:val="0"/>
      <w:marBottom w:val="0"/>
      <w:divBdr>
        <w:top w:val="none" w:sz="0" w:space="0" w:color="auto"/>
        <w:left w:val="none" w:sz="0" w:space="0" w:color="auto"/>
        <w:bottom w:val="none" w:sz="0" w:space="0" w:color="auto"/>
        <w:right w:val="none" w:sz="0" w:space="0" w:color="auto"/>
      </w:divBdr>
    </w:div>
    <w:div w:id="219755032">
      <w:bodyDiv w:val="1"/>
      <w:marLeft w:val="0"/>
      <w:marRight w:val="0"/>
      <w:marTop w:val="0"/>
      <w:marBottom w:val="0"/>
      <w:divBdr>
        <w:top w:val="none" w:sz="0" w:space="0" w:color="auto"/>
        <w:left w:val="none" w:sz="0" w:space="0" w:color="auto"/>
        <w:bottom w:val="none" w:sz="0" w:space="0" w:color="auto"/>
        <w:right w:val="none" w:sz="0" w:space="0" w:color="auto"/>
      </w:divBdr>
    </w:div>
    <w:div w:id="310673036">
      <w:bodyDiv w:val="1"/>
      <w:marLeft w:val="0"/>
      <w:marRight w:val="0"/>
      <w:marTop w:val="0"/>
      <w:marBottom w:val="0"/>
      <w:divBdr>
        <w:top w:val="none" w:sz="0" w:space="0" w:color="auto"/>
        <w:left w:val="none" w:sz="0" w:space="0" w:color="auto"/>
        <w:bottom w:val="none" w:sz="0" w:space="0" w:color="auto"/>
        <w:right w:val="none" w:sz="0" w:space="0" w:color="auto"/>
      </w:divBdr>
    </w:div>
    <w:div w:id="1217820665">
      <w:bodyDiv w:val="1"/>
      <w:marLeft w:val="0"/>
      <w:marRight w:val="0"/>
      <w:marTop w:val="0"/>
      <w:marBottom w:val="0"/>
      <w:divBdr>
        <w:top w:val="none" w:sz="0" w:space="0" w:color="auto"/>
        <w:left w:val="none" w:sz="0" w:space="0" w:color="auto"/>
        <w:bottom w:val="none" w:sz="0" w:space="0" w:color="auto"/>
        <w:right w:val="none" w:sz="0" w:space="0" w:color="auto"/>
      </w:divBdr>
    </w:div>
    <w:div w:id="1540126529">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3">
          <w:marLeft w:val="0"/>
          <w:marRight w:val="0"/>
          <w:marTop w:val="0"/>
          <w:marBottom w:val="0"/>
          <w:divBdr>
            <w:top w:val="none" w:sz="0" w:space="0" w:color="auto"/>
            <w:left w:val="none" w:sz="0" w:space="0" w:color="auto"/>
            <w:bottom w:val="none" w:sz="0" w:space="0" w:color="auto"/>
            <w:right w:val="none" w:sz="0" w:space="0" w:color="auto"/>
          </w:divBdr>
        </w:div>
        <w:div w:id="516038630">
          <w:marLeft w:val="0"/>
          <w:marRight w:val="0"/>
          <w:marTop w:val="0"/>
          <w:marBottom w:val="0"/>
          <w:divBdr>
            <w:top w:val="none" w:sz="0" w:space="0" w:color="auto"/>
            <w:left w:val="none" w:sz="0" w:space="0" w:color="auto"/>
            <w:bottom w:val="none" w:sz="0" w:space="0" w:color="auto"/>
            <w:right w:val="none" w:sz="0" w:space="0" w:color="auto"/>
          </w:divBdr>
        </w:div>
        <w:div w:id="1541356187">
          <w:marLeft w:val="0"/>
          <w:marRight w:val="0"/>
          <w:marTop w:val="0"/>
          <w:marBottom w:val="0"/>
          <w:divBdr>
            <w:top w:val="none" w:sz="0" w:space="0" w:color="auto"/>
            <w:left w:val="none" w:sz="0" w:space="0" w:color="auto"/>
            <w:bottom w:val="none" w:sz="0" w:space="0" w:color="auto"/>
            <w:right w:val="none" w:sz="0" w:space="0" w:color="auto"/>
          </w:divBdr>
        </w:div>
        <w:div w:id="2009012799">
          <w:marLeft w:val="0"/>
          <w:marRight w:val="0"/>
          <w:marTop w:val="0"/>
          <w:marBottom w:val="0"/>
          <w:divBdr>
            <w:top w:val="none" w:sz="0" w:space="0" w:color="auto"/>
            <w:left w:val="none" w:sz="0" w:space="0" w:color="auto"/>
            <w:bottom w:val="none" w:sz="0" w:space="0" w:color="auto"/>
            <w:right w:val="none" w:sz="0" w:space="0" w:color="auto"/>
          </w:divBdr>
        </w:div>
        <w:div w:id="66077366">
          <w:marLeft w:val="0"/>
          <w:marRight w:val="0"/>
          <w:marTop w:val="0"/>
          <w:marBottom w:val="0"/>
          <w:divBdr>
            <w:top w:val="none" w:sz="0" w:space="0" w:color="auto"/>
            <w:left w:val="none" w:sz="0" w:space="0" w:color="auto"/>
            <w:bottom w:val="none" w:sz="0" w:space="0" w:color="auto"/>
            <w:right w:val="none" w:sz="0" w:space="0" w:color="auto"/>
          </w:divBdr>
        </w:div>
        <w:div w:id="1425297012">
          <w:marLeft w:val="0"/>
          <w:marRight w:val="0"/>
          <w:marTop w:val="0"/>
          <w:marBottom w:val="0"/>
          <w:divBdr>
            <w:top w:val="none" w:sz="0" w:space="0" w:color="auto"/>
            <w:left w:val="none" w:sz="0" w:space="0" w:color="auto"/>
            <w:bottom w:val="none" w:sz="0" w:space="0" w:color="auto"/>
            <w:right w:val="none" w:sz="0" w:space="0" w:color="auto"/>
          </w:divBdr>
        </w:div>
        <w:div w:id="1741517366">
          <w:marLeft w:val="0"/>
          <w:marRight w:val="0"/>
          <w:marTop w:val="0"/>
          <w:marBottom w:val="0"/>
          <w:divBdr>
            <w:top w:val="none" w:sz="0" w:space="0" w:color="auto"/>
            <w:left w:val="none" w:sz="0" w:space="0" w:color="auto"/>
            <w:bottom w:val="none" w:sz="0" w:space="0" w:color="auto"/>
            <w:right w:val="none" w:sz="0" w:space="0" w:color="auto"/>
          </w:divBdr>
        </w:div>
        <w:div w:id="439840909">
          <w:marLeft w:val="0"/>
          <w:marRight w:val="0"/>
          <w:marTop w:val="0"/>
          <w:marBottom w:val="0"/>
          <w:divBdr>
            <w:top w:val="none" w:sz="0" w:space="0" w:color="auto"/>
            <w:left w:val="none" w:sz="0" w:space="0" w:color="auto"/>
            <w:bottom w:val="none" w:sz="0" w:space="0" w:color="auto"/>
            <w:right w:val="none" w:sz="0" w:space="0" w:color="auto"/>
          </w:divBdr>
        </w:div>
        <w:div w:id="55248879">
          <w:marLeft w:val="0"/>
          <w:marRight w:val="0"/>
          <w:marTop w:val="0"/>
          <w:marBottom w:val="0"/>
          <w:divBdr>
            <w:top w:val="none" w:sz="0" w:space="0" w:color="auto"/>
            <w:left w:val="none" w:sz="0" w:space="0" w:color="auto"/>
            <w:bottom w:val="none" w:sz="0" w:space="0" w:color="auto"/>
            <w:right w:val="none" w:sz="0" w:space="0" w:color="auto"/>
          </w:divBdr>
        </w:div>
        <w:div w:id="1408114593">
          <w:marLeft w:val="0"/>
          <w:marRight w:val="0"/>
          <w:marTop w:val="0"/>
          <w:marBottom w:val="0"/>
          <w:divBdr>
            <w:top w:val="none" w:sz="0" w:space="0" w:color="auto"/>
            <w:left w:val="none" w:sz="0" w:space="0" w:color="auto"/>
            <w:bottom w:val="none" w:sz="0" w:space="0" w:color="auto"/>
            <w:right w:val="none" w:sz="0" w:space="0" w:color="auto"/>
          </w:divBdr>
        </w:div>
        <w:div w:id="1982615440">
          <w:marLeft w:val="0"/>
          <w:marRight w:val="0"/>
          <w:marTop w:val="0"/>
          <w:marBottom w:val="0"/>
          <w:divBdr>
            <w:top w:val="none" w:sz="0" w:space="0" w:color="auto"/>
            <w:left w:val="none" w:sz="0" w:space="0" w:color="auto"/>
            <w:bottom w:val="none" w:sz="0" w:space="0" w:color="auto"/>
            <w:right w:val="none" w:sz="0" w:space="0" w:color="auto"/>
          </w:divBdr>
        </w:div>
      </w:divsChild>
    </w:div>
    <w:div w:id="1691686018">
      <w:bodyDiv w:val="1"/>
      <w:marLeft w:val="0"/>
      <w:marRight w:val="0"/>
      <w:marTop w:val="0"/>
      <w:marBottom w:val="0"/>
      <w:divBdr>
        <w:top w:val="none" w:sz="0" w:space="0" w:color="auto"/>
        <w:left w:val="none" w:sz="0" w:space="0" w:color="auto"/>
        <w:bottom w:val="none" w:sz="0" w:space="0" w:color="auto"/>
        <w:right w:val="none" w:sz="0" w:space="0" w:color="auto"/>
      </w:divBdr>
      <w:divsChild>
        <w:div w:id="716247089">
          <w:marLeft w:val="0"/>
          <w:marRight w:val="0"/>
          <w:marTop w:val="0"/>
          <w:marBottom w:val="0"/>
          <w:divBdr>
            <w:top w:val="none" w:sz="0" w:space="0" w:color="auto"/>
            <w:left w:val="none" w:sz="0" w:space="0" w:color="auto"/>
            <w:bottom w:val="none" w:sz="0" w:space="0" w:color="auto"/>
            <w:right w:val="none" w:sz="0" w:space="0" w:color="auto"/>
          </w:divBdr>
        </w:div>
      </w:divsChild>
    </w:div>
    <w:div w:id="1740012883">
      <w:bodyDiv w:val="1"/>
      <w:marLeft w:val="0"/>
      <w:marRight w:val="0"/>
      <w:marTop w:val="0"/>
      <w:marBottom w:val="0"/>
      <w:divBdr>
        <w:top w:val="none" w:sz="0" w:space="0" w:color="auto"/>
        <w:left w:val="none" w:sz="0" w:space="0" w:color="auto"/>
        <w:bottom w:val="none" w:sz="0" w:space="0" w:color="auto"/>
        <w:right w:val="none" w:sz="0" w:space="0" w:color="auto"/>
      </w:divBdr>
    </w:div>
    <w:div w:id="1827697032">
      <w:bodyDiv w:val="1"/>
      <w:marLeft w:val="0"/>
      <w:marRight w:val="0"/>
      <w:marTop w:val="0"/>
      <w:marBottom w:val="0"/>
      <w:divBdr>
        <w:top w:val="none" w:sz="0" w:space="0" w:color="auto"/>
        <w:left w:val="none" w:sz="0" w:space="0" w:color="auto"/>
        <w:bottom w:val="none" w:sz="0" w:space="0" w:color="auto"/>
        <w:right w:val="none" w:sz="0" w:space="0" w:color="auto"/>
      </w:divBdr>
      <w:divsChild>
        <w:div w:id="1948733835">
          <w:marLeft w:val="0"/>
          <w:marRight w:val="0"/>
          <w:marTop w:val="0"/>
          <w:marBottom w:val="0"/>
          <w:divBdr>
            <w:top w:val="none" w:sz="0" w:space="0" w:color="auto"/>
            <w:left w:val="none" w:sz="0" w:space="0" w:color="auto"/>
            <w:bottom w:val="none" w:sz="0" w:space="0" w:color="auto"/>
            <w:right w:val="none" w:sz="0" w:space="0" w:color="auto"/>
          </w:divBdr>
        </w:div>
        <w:div w:id="14629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aquaclean.nl/sel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geberit-aquaclean-sela-in-elegant-mat-w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8fd6eaa-cb28-49c9-b925-d61935fc2562">
      <UserInfo>
        <DisplayName>00008 Members</DisplayName>
        <AccountId>7</AccountId>
        <AccountType/>
      </UserInfo>
    </SharedWithUsers>
    <TaxCatchAll xmlns="68fd6eaa-cb28-49c9-b925-d61935fc2562" xsi:nil="true"/>
    <lcf76f155ced4ddcb4097134ff3c332f xmlns="f517df48-0afa-4870-8ea3-ccea4834fa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6" ma:contentTypeDescription="Ein neues Dokument erstellen." ma:contentTypeScope="" ma:versionID="f634f40b3af54bef5d3abcc6cb1976af">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f2e23255b6283c2182dd16f7130772ad"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ea6479b-8085-495f-95ae-4dc83df72e45}" ma:internalName="TaxCatchAll" ma:showField="CatchAllData" ma:web="68fd6eaa-cb28-49c9-b925-d61935fc2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2.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3.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 ds:uri="68fd6eaa-cb28-49c9-b925-d61935fc2562"/>
    <ds:schemaRef ds:uri="f517df48-0afa-4870-8ea3-ccea4834fa92"/>
  </ds:schemaRefs>
</ds:datastoreItem>
</file>

<file path=customXml/itemProps4.xml><?xml version="1.0" encoding="utf-8"?>
<ds:datastoreItem xmlns:ds="http://schemas.openxmlformats.org/officeDocument/2006/customXml" ds:itemID="{258B93CD-7A56-4B1A-BFE5-60BEC7C3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Michelle de Ruiter</cp:lastModifiedBy>
  <cp:revision>3</cp:revision>
  <cp:lastPrinted>2023-04-03T15:20:00Z</cp:lastPrinted>
  <dcterms:created xsi:type="dcterms:W3CDTF">2023-04-03T15:20:00Z</dcterms:created>
  <dcterms:modified xsi:type="dcterms:W3CDTF">2023-04-03T15:21:00Z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etDate">
    <vt:lpwstr>2021-04-16T10:36:42Z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ae89afea-38cf-4e6f-90a7-bd8cb8d465cd</vt:lpwstr>
  </property>
  <property fmtid="{D5CDD505-2E9C-101B-9397-08002B2CF9AE}" pid="9" name="MSIP_Label_583d9081-ff0c-403e-9495-6ce7896734ce_ContentBits">
    <vt:lpwstr>0</vt:lpwstr>
  </property>
  <property fmtid="{D5CDD505-2E9C-101B-9397-08002B2CF9AE}" pid="10" name="MediaServiceImageTags">
    <vt:lpwstr/>
  </property>
</Properties>
</file>